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DB1CAA">
        <w:rPr>
          <w:sz w:val="22"/>
          <w:szCs w:val="22"/>
        </w:rPr>
        <w:t>Саранск</w:t>
      </w:r>
      <w:r w:rsidR="007D72FF" w:rsidRPr="004B19B3">
        <w:rPr>
          <w:sz w:val="22"/>
          <w:szCs w:val="22"/>
        </w:rPr>
        <w:tab/>
      </w:r>
      <w:proofErr w:type="gramStart"/>
      <w:r w:rsidR="007D72FF" w:rsidRPr="004B19B3">
        <w:rPr>
          <w:sz w:val="22"/>
          <w:szCs w:val="22"/>
        </w:rPr>
        <w:t xml:space="preserve">   «</w:t>
      </w:r>
      <w:proofErr w:type="gramEnd"/>
      <w:r w:rsidR="007D72FF" w:rsidRPr="004B19B3">
        <w:rPr>
          <w:sz w:val="22"/>
          <w:szCs w:val="22"/>
        </w:rPr>
        <w:t>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DB1CAA">
        <w:rPr>
          <w:color w:val="000000" w:themeColor="text1"/>
          <w:sz w:val="22"/>
          <w:szCs w:val="22"/>
        </w:rPr>
        <w:t>Сыча А.И. Абрамов С.Н.</w:t>
      </w:r>
      <w:r w:rsidR="00511487" w:rsidRPr="0087793B">
        <w:rPr>
          <w:sz w:val="22"/>
          <w:szCs w:val="22"/>
        </w:rPr>
        <w:t xml:space="preserve">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DB1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DB1CAA">
        <w:rPr>
          <w:color w:val="000000" w:themeColor="text1"/>
          <w:sz w:val="22"/>
          <w:szCs w:val="22"/>
        </w:rPr>
        <w:t xml:space="preserve">Мордовия </w:t>
      </w:r>
      <w:r w:rsidR="00511487" w:rsidRPr="000E0214">
        <w:rPr>
          <w:color w:val="000000" w:themeColor="text1"/>
          <w:sz w:val="22"/>
          <w:szCs w:val="22"/>
        </w:rPr>
        <w:t xml:space="preserve"> от</w:t>
      </w:r>
      <w:proofErr w:type="gramEnd"/>
      <w:r w:rsidR="00511487" w:rsidRPr="000E0214">
        <w:rPr>
          <w:color w:val="000000" w:themeColor="text1"/>
          <w:sz w:val="22"/>
          <w:szCs w:val="22"/>
        </w:rPr>
        <w:t xml:space="preserve"> </w:t>
      </w:r>
      <w:r w:rsidR="00DB1CAA" w:rsidRPr="00DB1CAA">
        <w:rPr>
          <w:color w:val="000000" w:themeColor="text1"/>
          <w:sz w:val="22"/>
          <w:szCs w:val="22"/>
        </w:rPr>
        <w:t>«9» июля 2019г. (резолютивная часть объявлена «8» июля 2019г.) по делу № А39-10297/2017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4B19B3">
        <w:rPr>
          <w:sz w:val="22"/>
          <w:szCs w:val="22"/>
          <w:lang w:eastAsia="fa-IR" w:bidi="fa-IR"/>
        </w:rPr>
        <w:t xml:space="preserve">1: </w:t>
      </w:r>
      <w:r w:rsidR="00511487">
        <w:rPr>
          <w:sz w:val="22"/>
          <w:szCs w:val="22"/>
          <w:lang w:eastAsia="fa-IR" w:bidi="fa-IR"/>
        </w:rPr>
        <w:t>Автомобиль</w:t>
      </w:r>
      <w:r w:rsidR="00511487" w:rsidRPr="0087793B">
        <w:rPr>
          <w:sz w:val="22"/>
          <w:szCs w:val="22"/>
          <w:lang w:eastAsia="fa-IR" w:bidi="fa-IR"/>
        </w:rPr>
        <w:t xml:space="preserve"> </w:t>
      </w:r>
      <w:r w:rsidR="00511487" w:rsidRPr="002944D8">
        <w:t xml:space="preserve">Марка, модель: </w:t>
      </w:r>
      <w:r w:rsidR="00DB1CAA" w:rsidRPr="00DB1CAA">
        <w:t xml:space="preserve">Лексус, модель: </w:t>
      </w:r>
      <w:r w:rsidR="00DB1CAA" w:rsidRPr="00DB1CAA">
        <w:rPr>
          <w:lang w:val="en-US"/>
        </w:rPr>
        <w:t>RX</w:t>
      </w:r>
      <w:r w:rsidR="00DB1CAA" w:rsidRPr="00DB1CAA">
        <w:t>330, год изготовления: 2003, цвет: черный, ПТС: -, г/н: У883УО177, разрешенная максимальная масса 2350 кг</w:t>
      </w:r>
      <w:r w:rsidR="0045276E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4B19B3">
        <w:rPr>
          <w:sz w:val="22"/>
          <w:szCs w:val="22"/>
          <w:lang w:eastAsia="fa-IR" w:bidi="fa-IR"/>
        </w:rPr>
        <w:t xml:space="preserve"> </w:t>
      </w:r>
      <w:r w:rsidR="0045276E" w:rsidRPr="004B19B3">
        <w:rPr>
          <w:sz w:val="22"/>
          <w:szCs w:val="22"/>
          <w:lang w:eastAsia="fa-IR" w:bidi="fa-IR"/>
        </w:rPr>
        <w:t>Мартюгина А.Ю</w:t>
      </w:r>
      <w:r w:rsidR="006C1782" w:rsidRPr="004B19B3">
        <w:rPr>
          <w:sz w:val="22"/>
          <w:szCs w:val="22"/>
          <w:lang w:eastAsia="fa-IR" w:bidi="fa-IR"/>
        </w:rPr>
        <w:t>.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-Трейд</w:t>
      </w:r>
      <w:r w:rsidR="00511487" w:rsidRPr="000E0214">
        <w:rPr>
          <w:color w:val="000000"/>
          <w:sz w:val="22"/>
          <w:szCs w:val="22"/>
        </w:rPr>
        <w:t>»  (</w:t>
      </w:r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11487">
        <w:rPr>
          <w:sz w:val="22"/>
          <w:szCs w:val="22"/>
        </w:rPr>
        <w:t>2</w:t>
      </w:r>
      <w:r w:rsidR="00033A8C" w:rsidRPr="004B19B3">
        <w:rPr>
          <w:sz w:val="22"/>
          <w:szCs w:val="22"/>
        </w:rPr>
        <w:t>0</w:t>
      </w:r>
      <w:r w:rsidRPr="004B19B3">
        <w:rPr>
          <w:sz w:val="22"/>
          <w:szCs w:val="22"/>
        </w:rPr>
        <w:t xml:space="preserve"> (</w:t>
      </w:r>
      <w:r w:rsidR="000B4922" w:rsidRPr="004B19B3">
        <w:rPr>
          <w:sz w:val="22"/>
          <w:szCs w:val="22"/>
        </w:rPr>
        <w:t>Д</w:t>
      </w:r>
      <w:r w:rsidR="00511487">
        <w:rPr>
          <w:sz w:val="22"/>
          <w:szCs w:val="22"/>
        </w:rPr>
        <w:t>вадцат</w:t>
      </w:r>
      <w:r w:rsidR="00C038E1" w:rsidRPr="004B19B3">
        <w:rPr>
          <w:sz w:val="22"/>
          <w:szCs w:val="22"/>
        </w:rPr>
        <w:t>ь</w:t>
      </w:r>
      <w:r w:rsidRPr="004B19B3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B1CAA" w:rsidRDefault="00DB1CAA" w:rsidP="0045276E">
      <w:pPr>
        <w:snapToGrid w:val="0"/>
        <w:rPr>
          <w:color w:val="000000"/>
          <w:sz w:val="22"/>
          <w:szCs w:val="22"/>
        </w:rPr>
      </w:pP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Получатель: АБРАМОВ СТАНИСЛАВ НИКОЛАЕВИЧ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Номер счета: 40817810839158516450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Банк получателя: Сбербанк России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БИК: 048952615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Корр. счет: 30101810100000000615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ИНН: 7707083893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КПП: 132602001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</w:p>
    <w:p w:rsidR="00D76358" w:rsidRPr="004B19B3" w:rsidRDefault="00D76358" w:rsidP="00DB1C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11487">
        <w:rPr>
          <w:sz w:val="22"/>
          <w:szCs w:val="22"/>
        </w:rPr>
        <w:t>Пермского края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  <w:r w:rsidRPr="004B19B3">
        <w:rPr>
          <w:sz w:val="22"/>
          <w:szCs w:val="22"/>
        </w:rPr>
        <w:t xml:space="preserve">12. Настоящий Договор вступает в силу с момента его </w:t>
      </w:r>
      <w:r w:rsidRPr="004B19B3">
        <w:rPr>
          <w:sz w:val="22"/>
          <w:szCs w:val="22"/>
        </w:rPr>
        <w:lastRenderedPageBreak/>
        <w:t>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11487" w:rsidRPr="0087793B" w:rsidRDefault="00511487" w:rsidP="00511487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DB1CAA" w:rsidP="00511487">
            <w:pPr>
              <w:snapToGrid w:val="0"/>
            </w:pPr>
            <w:proofErr w:type="gramStart"/>
            <w:r>
              <w:rPr>
                <w:sz w:val="22"/>
                <w:szCs w:val="22"/>
              </w:rPr>
              <w:t>Сыча  А.И.</w:t>
            </w:r>
            <w:proofErr w:type="gramEnd"/>
          </w:p>
          <w:p w:rsidR="00511487" w:rsidRPr="0087793B" w:rsidRDefault="00DB1CAA" w:rsidP="0051148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Абрамов С.Н. </w:t>
            </w:r>
          </w:p>
          <w:p w:rsidR="00D76358" w:rsidRPr="004B19B3" w:rsidRDefault="00D76358" w:rsidP="00656732">
            <w:pPr>
              <w:snapToGrid w:val="0"/>
            </w:pPr>
          </w:p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________________ / </w:t>
            </w:r>
            <w:r w:rsidR="00DB1CAA">
              <w:rPr>
                <w:sz w:val="22"/>
                <w:szCs w:val="22"/>
              </w:rPr>
              <w:t>С.Н. Абрамов</w:t>
            </w:r>
            <w:bookmarkStart w:id="1" w:name="_GoBack"/>
            <w:bookmarkEnd w:id="1"/>
          </w:p>
          <w:p w:rsidR="00D76358" w:rsidRPr="004B19B3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5A68AA" w:rsidRPr="004B19B3" w:rsidRDefault="005A68AA" w:rsidP="00656732"/>
          <w:p w:rsidR="005A68AA" w:rsidRPr="004B19B3" w:rsidRDefault="005A68AA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DB1CAA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2020-02-16T14:12:00Z</dcterms:created>
  <dcterms:modified xsi:type="dcterms:W3CDTF">2020-02-16T14:12:00Z</dcterms:modified>
</cp:coreProperties>
</file>