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9B" w:rsidRDefault="00E11CA6" w:rsidP="00E11CA6">
      <w:pPr>
        <w:jc w:val="both"/>
      </w:pPr>
      <w:r>
        <w:rPr>
          <w:rFonts w:ascii="Tahoma" w:hAnsi="Tahoma" w:cs="Tahoma"/>
          <w:color w:val="000000"/>
        </w:rPr>
        <w:t>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г. Москва,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ot.infotek@gmail.com, тел. 8-916-324-90-27) </w:t>
      </w:r>
      <w:r w:rsidR="00373426">
        <w:rPr>
          <w:rFonts w:ascii="Tahoma" w:hAnsi="Tahoma" w:cs="Tahoma"/>
          <w:color w:val="000000"/>
        </w:rPr>
        <w:t xml:space="preserve">действующий </w:t>
      </w:r>
      <w:r>
        <w:rPr>
          <w:rFonts w:ascii="Tahoma" w:hAnsi="Tahoma" w:cs="Tahoma"/>
          <w:color w:val="000000"/>
        </w:rPr>
        <w:t>по поручению конкурсного управляющего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 xml:space="preserve">» (ИНН 3711003090, ОГРН 1023701508137, место нахождения и адрес должника: 153512, Ивановская обл., Ивановский р-н, г. Кохма, ул. </w:t>
      </w:r>
      <w:proofErr w:type="spellStart"/>
      <w:r>
        <w:rPr>
          <w:rFonts w:ascii="Tahoma" w:hAnsi="Tahoma" w:cs="Tahoma"/>
          <w:color w:val="000000"/>
        </w:rPr>
        <w:t>Кочетовой</w:t>
      </w:r>
      <w:proofErr w:type="spellEnd"/>
      <w:r>
        <w:rPr>
          <w:rFonts w:ascii="Tahoma" w:hAnsi="Tahoma" w:cs="Tahoma"/>
          <w:color w:val="000000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организация арбитражных управляющих «Северная столица» (194100,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«А»; ИНН 7813175754; ОГРН 1027806876173, рег. номер 004), сообщает о</w:t>
      </w:r>
      <w:r w:rsidR="00373426">
        <w:rPr>
          <w:rFonts w:ascii="Tahoma" w:hAnsi="Tahoma" w:cs="Tahoma"/>
          <w:color w:val="000000"/>
        </w:rPr>
        <w:t>б отмене торгов (</w:t>
      </w:r>
      <w:r>
        <w:rPr>
          <w:rFonts w:ascii="Tahoma" w:hAnsi="Tahoma" w:cs="Tahoma"/>
          <w:color w:val="000000"/>
        </w:rPr>
        <w:t>проводимых на электронной площадке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-Трейд», адрес в сети интернет: http://www.ru-trade24.ru/ № 32</w:t>
      </w:r>
      <w:r w:rsidR="00413647">
        <w:rPr>
          <w:rFonts w:ascii="Tahoma" w:hAnsi="Tahoma" w:cs="Tahoma"/>
          <w:color w:val="000000"/>
        </w:rPr>
        <w:t>70</w:t>
      </w:r>
      <w:r>
        <w:rPr>
          <w:rFonts w:ascii="Tahoma" w:hAnsi="Tahoma" w:cs="Tahoma"/>
          <w:color w:val="000000"/>
        </w:rPr>
        <w:t xml:space="preserve">, сообщение в газете Коммерсант № 77033109178 на </w:t>
      </w:r>
      <w:r w:rsidR="00413647">
        <w:rPr>
          <w:rFonts w:ascii="Tahoma" w:hAnsi="Tahoma" w:cs="Tahoma"/>
          <w:color w:val="000000"/>
        </w:rPr>
        <w:t>стр. 6 №162(6642) от 07.09.2019</w:t>
      </w:r>
      <w:r w:rsidR="00373426">
        <w:rPr>
          <w:rFonts w:ascii="Tahoma" w:hAnsi="Tahoma" w:cs="Tahoma"/>
          <w:color w:val="000000"/>
        </w:rPr>
        <w:t>)</w:t>
      </w:r>
      <w:r w:rsidR="00413647">
        <w:rPr>
          <w:rFonts w:ascii="Tahoma" w:hAnsi="Tahoma" w:cs="Tahoma"/>
          <w:color w:val="000000"/>
        </w:rPr>
        <w:t xml:space="preserve"> по требованию</w:t>
      </w:r>
      <w:r>
        <w:rPr>
          <w:rFonts w:ascii="Tahoma" w:hAnsi="Tahoma" w:cs="Tahoma"/>
          <w:color w:val="000000"/>
        </w:rPr>
        <w:t xml:space="preserve"> </w:t>
      </w:r>
      <w:r w:rsidR="00413647">
        <w:rPr>
          <w:rFonts w:ascii="Tahoma" w:hAnsi="Tahoma" w:cs="Tahoma"/>
          <w:color w:val="000000"/>
        </w:rPr>
        <w:t xml:space="preserve">конкурсного управляющего. </w:t>
      </w:r>
      <w:bookmarkStart w:id="0" w:name="_GoBack"/>
      <w:bookmarkEnd w:id="0"/>
    </w:p>
    <w:sectPr w:rsidR="00B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D"/>
    <w:rsid w:val="00086552"/>
    <w:rsid w:val="00373426"/>
    <w:rsid w:val="00413647"/>
    <w:rsid w:val="006B036C"/>
    <w:rsid w:val="00721B90"/>
    <w:rsid w:val="00914DE4"/>
    <w:rsid w:val="00B63F9B"/>
    <w:rsid w:val="00BC5B09"/>
    <w:rsid w:val="00E11CA6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B301"/>
  <w15:chartTrackingRefBased/>
  <w15:docId w15:val="{B20B1622-AE36-4CDA-A94E-648B3C9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2019-12-05T18:50:00Z</dcterms:created>
  <dcterms:modified xsi:type="dcterms:W3CDTF">2019-12-05T18:51:00Z</dcterms:modified>
</cp:coreProperties>
</file>